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F1E60" w:rsidRDefault="00C93D2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Athletic Paperwork &amp; </w:t>
      </w:r>
      <w:proofErr w:type="spellStart"/>
      <w:r>
        <w:rPr>
          <w:b/>
          <w:sz w:val="36"/>
          <w:szCs w:val="36"/>
          <w:u w:val="single"/>
        </w:rPr>
        <w:t>RankOne</w:t>
      </w:r>
      <w:proofErr w:type="spellEnd"/>
      <w:r>
        <w:rPr>
          <w:b/>
          <w:sz w:val="36"/>
          <w:szCs w:val="36"/>
          <w:u w:val="single"/>
        </w:rPr>
        <w:t xml:space="preserve"> Requirements for Parent/Athlete for the 2020-21 school year</w:t>
      </w:r>
    </w:p>
    <w:p w14:paraId="00000002" w14:textId="77777777" w:rsidR="00DF1E60" w:rsidRDefault="00DF1E60">
      <w:pPr>
        <w:jc w:val="center"/>
        <w:rPr>
          <w:b/>
          <w:sz w:val="36"/>
          <w:szCs w:val="36"/>
          <w:u w:val="single"/>
        </w:rPr>
      </w:pPr>
    </w:p>
    <w:p w14:paraId="00000003" w14:textId="77777777" w:rsidR="00DF1E60" w:rsidRDefault="00C93D2E">
      <w:pPr>
        <w:spacing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Attention Parents and Athletes:</w:t>
      </w:r>
      <w:r>
        <w:rPr>
          <w:b/>
          <w:color w:val="FF0000"/>
          <w:sz w:val="24"/>
          <w:szCs w:val="24"/>
        </w:rPr>
        <w:t xml:space="preserve">  Due the special circumstances related to Covid-19 &amp; UIL Physical requirements our online Athletic Paperwork has changed. Please review the requirements below and complete your needed paperwork/online forms.</w:t>
      </w:r>
      <w:r>
        <w:rPr>
          <w:color w:val="FF0000"/>
          <w:sz w:val="24"/>
          <w:szCs w:val="24"/>
        </w:rPr>
        <w:t xml:space="preserve"> </w:t>
      </w:r>
    </w:p>
    <w:p w14:paraId="00000004" w14:textId="77777777" w:rsidR="00DF1E60" w:rsidRDefault="00DF1E60">
      <w:pPr>
        <w:spacing w:line="240" w:lineRule="auto"/>
        <w:rPr>
          <w:color w:val="FF0000"/>
          <w:sz w:val="24"/>
          <w:szCs w:val="24"/>
        </w:rPr>
      </w:pPr>
    </w:p>
    <w:p w14:paraId="00000005" w14:textId="77777777" w:rsidR="00DF1E60" w:rsidRDefault="00C93D2E">
      <w:pPr>
        <w:numPr>
          <w:ilvl w:val="0"/>
          <w:numId w:val="1"/>
        </w:numPr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Physicals:</w:t>
      </w:r>
      <w:r>
        <w:rPr>
          <w:b/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If the athlete had a clear physical the last two years, that physical will be extended through the 2020-2021 school year.  Incoming 7th graders, an athlete with a flagged health history, or athlete with no physical will be required to obtain a physical.</w:t>
      </w:r>
    </w:p>
    <w:p w14:paraId="00000006" w14:textId="77777777" w:rsidR="00DF1E60" w:rsidRDefault="00C93D2E">
      <w:pPr>
        <w:numPr>
          <w:ilvl w:val="0"/>
          <w:numId w:val="1"/>
        </w:num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UIL Medical History: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The health history portion (Yes/No questions) is now available to complete online through the Athletic Parent Portal (Online Participation Forms).  Once submitted it will be reviewed.</w:t>
      </w:r>
      <w:r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  <w:u w:val="single"/>
        </w:rPr>
        <w:t>EVERY ATHLETE/PARENT MUST COMPLETE THE ONLINE FORMS REGARDLESS OF PHYSICAL STATUS, ON A YEARLY BASIS.</w:t>
      </w:r>
    </w:p>
    <w:p w14:paraId="00000007" w14:textId="77777777" w:rsidR="00DF1E60" w:rsidRDefault="00C93D2E">
      <w:pPr>
        <w:numPr>
          <w:ilvl w:val="0"/>
          <w:numId w:val="1"/>
        </w:num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Athletic Participation Form: </w:t>
      </w:r>
      <w:r>
        <w:rPr>
          <w:sz w:val="24"/>
          <w:szCs w:val="24"/>
        </w:rPr>
        <w:t>This form provides contact information and UIL Acknowledgement requirements.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u w:val="single"/>
        </w:rPr>
        <w:t xml:space="preserve">EVERY ATHLETE/PARENT MUST COMPLETE THE ONLINE FORMS REGARDLESS OF PHYSICAL </w:t>
      </w:r>
      <w:proofErr w:type="gramStart"/>
      <w:r>
        <w:rPr>
          <w:color w:val="FF0000"/>
          <w:sz w:val="24"/>
          <w:szCs w:val="24"/>
          <w:u w:val="single"/>
        </w:rPr>
        <w:t>STATUS,ON</w:t>
      </w:r>
      <w:proofErr w:type="gramEnd"/>
      <w:r>
        <w:rPr>
          <w:color w:val="FF0000"/>
          <w:sz w:val="24"/>
          <w:szCs w:val="24"/>
          <w:u w:val="single"/>
        </w:rPr>
        <w:t xml:space="preserve"> A YEARLY BASIS.</w:t>
      </w:r>
    </w:p>
    <w:p w14:paraId="00000008" w14:textId="77777777" w:rsidR="00DF1E60" w:rsidRDefault="00DF1E60">
      <w:pPr>
        <w:spacing w:line="240" w:lineRule="auto"/>
        <w:rPr>
          <w:b/>
          <w:color w:val="FF0000"/>
          <w:sz w:val="28"/>
          <w:szCs w:val="28"/>
        </w:rPr>
      </w:pPr>
    </w:p>
    <w:p w14:paraId="00000009" w14:textId="77777777" w:rsidR="00DF1E60" w:rsidRDefault="00C93D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Links &amp; Resources below will give direction to completing the tasks of:</w:t>
      </w:r>
    </w:p>
    <w:p w14:paraId="0000000A" w14:textId="77777777" w:rsidR="00DF1E60" w:rsidRDefault="00C93D2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Direction to </w:t>
      </w:r>
      <w:proofErr w:type="spellStart"/>
      <w:r>
        <w:rPr>
          <w:sz w:val="24"/>
          <w:szCs w:val="24"/>
        </w:rPr>
        <w:t>RankOne</w:t>
      </w:r>
      <w:proofErr w:type="spellEnd"/>
      <w:r>
        <w:rPr>
          <w:sz w:val="24"/>
          <w:szCs w:val="24"/>
        </w:rPr>
        <w:t xml:space="preserve"> to complete &amp; submit Online Athletic Paperwork.</w:t>
      </w:r>
    </w:p>
    <w:p w14:paraId="0000000B" w14:textId="77777777" w:rsidR="00DF1E60" w:rsidRDefault="00C93D2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Direction to print a physical form, if needed.</w:t>
      </w:r>
    </w:p>
    <w:p w14:paraId="0000000C" w14:textId="77777777" w:rsidR="00DF1E60" w:rsidRDefault="00C93D2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Resource Links to Healthcare Providers &amp; Tutorials videos to complete online paperwork.</w:t>
      </w:r>
    </w:p>
    <w:p w14:paraId="0000000D" w14:textId="77777777" w:rsidR="00DF1E60" w:rsidRDefault="00C93D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have any concerns or questions, please contact your Athletic Trainer or Coach</w:t>
      </w:r>
    </w:p>
    <w:p w14:paraId="0000000E" w14:textId="77777777" w:rsidR="00DF1E60" w:rsidRDefault="00DF1E60">
      <w:pPr>
        <w:jc w:val="center"/>
        <w:rPr>
          <w:b/>
          <w:sz w:val="36"/>
          <w:szCs w:val="36"/>
          <w:u w:val="single"/>
        </w:rPr>
      </w:pPr>
    </w:p>
    <w:p w14:paraId="0000000F" w14:textId="77777777" w:rsidR="00DF1E60" w:rsidRDefault="002F7E0F">
      <w:pPr>
        <w:rPr>
          <w:b/>
          <w:sz w:val="36"/>
          <w:szCs w:val="36"/>
          <w:u w:val="single"/>
        </w:rPr>
      </w:pPr>
      <w:hyperlink r:id="rId7">
        <w:r w:rsidR="00C93D2E">
          <w:rPr>
            <w:b/>
            <w:color w:val="1155CC"/>
            <w:sz w:val="36"/>
            <w:szCs w:val="36"/>
            <w:u w:val="single"/>
          </w:rPr>
          <w:t>Medical History Form/ Physical Form</w:t>
        </w:r>
      </w:hyperlink>
      <w:r w:rsidR="00C93D2E">
        <w:rPr>
          <w:b/>
          <w:sz w:val="36"/>
          <w:szCs w:val="36"/>
          <w:u w:val="single"/>
        </w:rPr>
        <w:t xml:space="preserve"> </w:t>
      </w:r>
    </w:p>
    <w:p w14:paraId="00000010" w14:textId="77777777" w:rsidR="00DF1E60" w:rsidRDefault="00C93D2E">
      <w:pPr>
        <w:ind w:firstLine="720"/>
        <w:rPr>
          <w:sz w:val="28"/>
          <w:szCs w:val="28"/>
        </w:rPr>
      </w:pPr>
      <w:r>
        <w:rPr>
          <w:b/>
          <w:sz w:val="24"/>
          <w:szCs w:val="24"/>
        </w:rPr>
        <w:t>Print, complete and take to doctor if needed (see above requirements)</w:t>
      </w:r>
    </w:p>
    <w:p w14:paraId="00000011" w14:textId="77777777" w:rsidR="00DF1E60" w:rsidRDefault="002F7E0F">
      <w:pPr>
        <w:rPr>
          <w:sz w:val="36"/>
          <w:szCs w:val="36"/>
        </w:rPr>
      </w:pPr>
      <w:hyperlink r:id="rId8">
        <w:proofErr w:type="spellStart"/>
        <w:r w:rsidR="00C93D2E">
          <w:rPr>
            <w:b/>
            <w:color w:val="1155CC"/>
            <w:sz w:val="36"/>
            <w:szCs w:val="36"/>
            <w:u w:val="single"/>
          </w:rPr>
          <w:t>Rankone</w:t>
        </w:r>
        <w:proofErr w:type="spellEnd"/>
        <w:r w:rsidR="00C93D2E">
          <w:rPr>
            <w:b/>
            <w:color w:val="1155CC"/>
            <w:sz w:val="36"/>
            <w:szCs w:val="36"/>
            <w:u w:val="single"/>
          </w:rPr>
          <w:t xml:space="preserve"> Sport Documents</w:t>
        </w:r>
      </w:hyperlink>
      <w:r w:rsidR="00C93D2E">
        <w:rPr>
          <w:sz w:val="36"/>
          <w:szCs w:val="36"/>
        </w:rPr>
        <w:t xml:space="preserve"> </w:t>
      </w:r>
    </w:p>
    <w:p w14:paraId="00000012" w14:textId="77777777" w:rsidR="00DF1E60" w:rsidRDefault="00C93D2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This includes the parent portal registration and health history.</w:t>
      </w:r>
    </w:p>
    <w:p w14:paraId="00000013" w14:textId="77777777" w:rsidR="00DF1E60" w:rsidRDefault="00C93D2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Both are required by EVERY athlete EVERY year and their parent/guardian to complete.</w:t>
      </w:r>
    </w:p>
    <w:p w14:paraId="00000014" w14:textId="77777777" w:rsidR="00DF1E60" w:rsidRDefault="002F7E0F">
      <w:pPr>
        <w:rPr>
          <w:sz w:val="28"/>
          <w:szCs w:val="28"/>
        </w:rPr>
      </w:pPr>
      <w:hyperlink r:id="rId9">
        <w:r w:rsidR="00C93D2E">
          <w:rPr>
            <w:b/>
            <w:color w:val="1155CC"/>
            <w:sz w:val="36"/>
            <w:szCs w:val="36"/>
            <w:u w:val="single"/>
          </w:rPr>
          <w:t>Physical Provider List</w:t>
        </w:r>
      </w:hyperlink>
    </w:p>
    <w:p w14:paraId="00000015" w14:textId="77777777" w:rsidR="00DF1E60" w:rsidRDefault="00C93D2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 of Healthcare Providers for completion of Physical </w:t>
      </w:r>
    </w:p>
    <w:p w14:paraId="00000016" w14:textId="489F2470" w:rsidR="00DF1E60" w:rsidRDefault="002F7E0F">
      <w:pPr>
        <w:rPr>
          <w:color w:val="1155CC"/>
          <w:sz w:val="36"/>
          <w:szCs w:val="36"/>
          <w:u w:val="single"/>
        </w:rPr>
      </w:pPr>
      <w:hyperlink r:id="rId10">
        <w:r w:rsidR="0082917D" w:rsidRPr="0082917D">
          <w:rPr>
            <w:rStyle w:val="Hyperlink"/>
            <w:b/>
            <w:bCs/>
            <w:color w:val="1155CC"/>
            <w:sz w:val="36"/>
            <w:szCs w:val="36"/>
          </w:rPr>
          <w:t>RankOne Video Tutorial</w:t>
        </w:r>
      </w:hyperlink>
    </w:p>
    <w:p w14:paraId="00000017" w14:textId="77777777" w:rsidR="00DF1E60" w:rsidRDefault="00C93D2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Screen Capture of Step-by-Step instructions for completion of Online Paperwork</w:t>
      </w:r>
    </w:p>
    <w:p w14:paraId="00000018" w14:textId="77777777" w:rsidR="00DF1E60" w:rsidRDefault="00DF1E60">
      <w:pPr>
        <w:rPr>
          <w:b/>
          <w:sz w:val="24"/>
          <w:szCs w:val="24"/>
        </w:rPr>
      </w:pPr>
    </w:p>
    <w:p w14:paraId="00000019" w14:textId="77777777" w:rsidR="00DF1E60" w:rsidRDefault="00C93D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DF1E60">
      <w:headerReference w:type="default" r:id="rId11"/>
      <w:pgSz w:w="12240" w:h="15840"/>
      <w:pgMar w:top="1440" w:right="720" w:bottom="144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43BB2" w14:textId="77777777" w:rsidR="002F7E0F" w:rsidRDefault="002F7E0F">
      <w:pPr>
        <w:spacing w:line="240" w:lineRule="auto"/>
      </w:pPr>
      <w:r>
        <w:separator/>
      </w:r>
    </w:p>
  </w:endnote>
  <w:endnote w:type="continuationSeparator" w:id="0">
    <w:p w14:paraId="2C0251F5" w14:textId="77777777" w:rsidR="002F7E0F" w:rsidRDefault="002F7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D9EA1" w14:textId="77777777" w:rsidR="002F7E0F" w:rsidRDefault="002F7E0F">
      <w:pPr>
        <w:spacing w:line="240" w:lineRule="auto"/>
      </w:pPr>
      <w:r>
        <w:separator/>
      </w:r>
    </w:p>
  </w:footnote>
  <w:footnote w:type="continuationSeparator" w:id="0">
    <w:p w14:paraId="5030A05B" w14:textId="77777777" w:rsidR="002F7E0F" w:rsidRDefault="002F7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DF1E60" w:rsidRDefault="00DF1E60">
    <w:pPr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60056"/>
    <w:multiLevelType w:val="multilevel"/>
    <w:tmpl w:val="37DA2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D70674"/>
    <w:multiLevelType w:val="multilevel"/>
    <w:tmpl w:val="8E20F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60"/>
    <w:rsid w:val="002F7E0F"/>
    <w:rsid w:val="00587CF9"/>
    <w:rsid w:val="0082917D"/>
    <w:rsid w:val="00C93D2E"/>
    <w:rsid w:val="00DF1E60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852DF-BED7-4B86-9E8E-F52EA41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sd.rankonesport.com/New/NewInstructionsPag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s.saisd.net/upload/page/13825/SAISD%20Athletics%20Physical%20Evaluation%20UIL%20Form%20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vesaisd.sharepoint.com/:f:/s/athleticdepartment_saisdathletictrainers/Ek9-JJc1glZMs46sn0RjkGwBvVruC6DL83mZ3jX2wX-X4w?e=Rxue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saisd.net/upload/page/0036/docs/Athletic%20Physical%20Provider%20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William B</dc:creator>
  <cp:lastModifiedBy>Marshall, William B</cp:lastModifiedBy>
  <cp:revision>2</cp:revision>
  <dcterms:created xsi:type="dcterms:W3CDTF">2020-05-03T19:07:00Z</dcterms:created>
  <dcterms:modified xsi:type="dcterms:W3CDTF">2020-05-03T19:07:00Z</dcterms:modified>
</cp:coreProperties>
</file>